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1741B">
        <w:rPr>
          <w:rFonts w:ascii="Times New Roman" w:hAnsi="Times New Roman" w:cs="Times New Roman"/>
          <w:b/>
          <w:sz w:val="28"/>
          <w:szCs w:val="24"/>
        </w:rPr>
        <w:t>ENTER CROATIA informacije: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S ciljem olakšavanja prelaska granice Republike Hrvatske te kako bi naši gosti bili upoznati s epidemiološkim mjerama koje su na snazi u Hrvatskoj, stvorena je web stranica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entercroatia.mup.hr </w:t>
      </w:r>
      <w:r w:rsidRPr="00A174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navedenoj stranici se nalazi online obrazac u koji se upisuju svi podaci koji su traženi u procesu prelaska granice te uz jednostavno predočenje putovnice ili osobne isprave policajcu na granici, broj ili kod s osobne iskaznice ili putovnice se automatski povezuje sa svim unaprijed upisanim podacima online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taj način je cjelokupna procedura upisivanja podataka svake pojedinačne osobe u vozilu svedena na vremenski minimum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Istovremeno, svi oni koji ispune svoje podatke online, na njihovu email adresu će biti poslane </w:t>
      </w:r>
      <w:r w:rsidRPr="00A1741B">
        <w:rPr>
          <w:rFonts w:ascii="Times New Roman" w:hAnsi="Times New Roman" w:cs="Times New Roman"/>
          <w:b/>
          <w:sz w:val="24"/>
          <w:szCs w:val="28"/>
        </w:rPr>
        <w:t>upute koje će sadržavati epidemiološke informacije i mjere na snazi u RH</w:t>
      </w:r>
      <w:r w:rsidRPr="00A1741B">
        <w:rPr>
          <w:rFonts w:ascii="Times New Roman" w:hAnsi="Times New Roman" w:cs="Times New Roman"/>
          <w:sz w:val="24"/>
          <w:szCs w:val="28"/>
        </w:rPr>
        <w:t xml:space="preserve"> za njihov siguran boravak u Hrvatskoj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U ovom trenutku web stranica ima obrazac dostupan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na hrvatskom i engleskom jeziku, a tijekom sljedećih nekoliko dana bit će dostupna i na brojnim drugim jezicima </w:t>
      </w:r>
      <w:r w:rsidRPr="00A1741B">
        <w:rPr>
          <w:rFonts w:ascii="Times New Roman" w:hAnsi="Times New Roman" w:cs="Times New Roman"/>
          <w:sz w:val="24"/>
          <w:szCs w:val="28"/>
        </w:rPr>
        <w:t xml:space="preserve">te će na istim jezicima putnici i dobiti upute (npr. njemački, slovenski, mađarski, češki, slovački, poljski itd., odnosno sve će biti dostupno na </w:t>
      </w:r>
      <w:r w:rsidRPr="00A1741B">
        <w:rPr>
          <w:rFonts w:ascii="Times New Roman" w:hAnsi="Times New Roman" w:cs="Times New Roman"/>
          <w:b/>
          <w:sz w:val="24"/>
          <w:szCs w:val="28"/>
        </w:rPr>
        <w:t>preko 10 različitih jezika</w:t>
      </w:r>
      <w:r w:rsidRPr="00A1741B">
        <w:rPr>
          <w:rFonts w:ascii="Times New Roman" w:hAnsi="Times New Roman" w:cs="Times New Roman"/>
          <w:sz w:val="24"/>
          <w:szCs w:val="28"/>
        </w:rPr>
        <w:t>).</w:t>
      </w:r>
    </w:p>
    <w:p w:rsidR="00A1741B" w:rsidRDefault="00A1741B" w:rsidP="00CD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SADRŽAJ POČETNE STRANICE:</w:t>
      </w:r>
    </w:p>
    <w:p w:rsidR="00CD35D3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Dragi putnici</w:t>
      </w:r>
      <w:r w:rsidR="00CD35D3" w:rsidRPr="00B91448">
        <w:rPr>
          <w:rFonts w:ascii="Times New Roman" w:hAnsi="Times New Roman" w:cs="Times New Roman"/>
          <w:sz w:val="24"/>
          <w:szCs w:val="24"/>
        </w:rPr>
        <w:t>, Hrvatska Vam želi dobrodošlicu.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5F">
        <w:rPr>
          <w:rFonts w:ascii="Times New Roman" w:hAnsi="Times New Roman" w:cs="Times New Roman"/>
          <w:sz w:val="24"/>
          <w:szCs w:val="24"/>
        </w:rPr>
        <w:t>Kako bi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smo Vam </w:t>
      </w:r>
      <w:r w:rsidRPr="00ED5D5F">
        <w:rPr>
          <w:rFonts w:ascii="Times New Roman" w:hAnsi="Times New Roman" w:cs="Times New Roman"/>
          <w:sz w:val="24"/>
          <w:szCs w:val="24"/>
        </w:rPr>
        <w:t xml:space="preserve">olakšali ulazak </w:t>
      </w:r>
      <w:r w:rsidR="00893EEC" w:rsidRPr="00ED5D5F">
        <w:rPr>
          <w:rFonts w:ascii="Times New Roman" w:hAnsi="Times New Roman" w:cs="Times New Roman"/>
          <w:sz w:val="24"/>
          <w:szCs w:val="24"/>
        </w:rPr>
        <w:t>i boravak u</w:t>
      </w:r>
      <w:r w:rsidRPr="00ED5D5F">
        <w:rPr>
          <w:rFonts w:ascii="Times New Roman" w:hAnsi="Times New Roman" w:cs="Times New Roman"/>
          <w:sz w:val="24"/>
          <w:szCs w:val="24"/>
        </w:rPr>
        <w:t xml:space="preserve"> Hrvatsk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oj, molimo </w:t>
      </w:r>
      <w:r w:rsidRPr="00ED5D5F">
        <w:rPr>
          <w:rFonts w:ascii="Times New Roman" w:hAnsi="Times New Roman" w:cs="Times New Roman"/>
          <w:sz w:val="24"/>
          <w:szCs w:val="24"/>
        </w:rPr>
        <w:t>ispunite obrazac u nastavku.</w:t>
      </w:r>
      <w:r w:rsidRPr="00B9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0" w:rsidRPr="00B91448" w:rsidRDefault="00D40C50" w:rsidP="00D40C50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 xml:space="preserve">*Upisom Vaših kontakt podataka (telefon i email adresa) dobit ćete </w:t>
      </w:r>
      <w:r w:rsidRPr="00D40C50">
        <w:rPr>
          <w:rFonts w:ascii="Times New Roman" w:hAnsi="Times New Roman" w:cs="Times New Roman"/>
          <w:b/>
          <w:sz w:val="24"/>
          <w:szCs w:val="24"/>
        </w:rPr>
        <w:t>potvrdu o najavi</w:t>
      </w:r>
      <w:r w:rsidRPr="00B91448">
        <w:rPr>
          <w:rFonts w:ascii="Times New Roman" w:hAnsi="Times New Roman" w:cs="Times New Roman"/>
          <w:sz w:val="24"/>
          <w:szCs w:val="24"/>
        </w:rPr>
        <w:t xml:space="preserve"> koju Vas molimo istaknite na vjetrobranskom staklu Vašeg vozila za lakši prijelaz preko granice. Osim toga dobit ćete sve potrebne informacije vezano uz Vaš sigurni boravak u RH.</w:t>
      </w:r>
      <w:r w:rsidR="00A1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0" w:rsidRPr="00A1741B" w:rsidRDefault="00D40C50" w:rsidP="00D4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Potvrda o najavi nije odobrenje ulaska i nema vrijednost dokumenta propisanog za prelazak granice (putovnica/osobna iskaznica).</w:t>
      </w:r>
    </w:p>
    <w:p w:rsidR="001F2D9F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Uživa</w:t>
      </w:r>
      <w:r w:rsidR="00185A16" w:rsidRPr="00B91448">
        <w:rPr>
          <w:rFonts w:ascii="Times New Roman" w:hAnsi="Times New Roman" w:cs="Times New Roman"/>
          <w:sz w:val="24"/>
          <w:szCs w:val="24"/>
        </w:rPr>
        <w:t>jte u Hrvatskoj i ostanite odgovorni</w:t>
      </w:r>
      <w:r w:rsidRPr="00B91448">
        <w:rPr>
          <w:rFonts w:ascii="Times New Roman" w:hAnsi="Times New Roman" w:cs="Times New Roman"/>
          <w:sz w:val="24"/>
          <w:szCs w:val="24"/>
        </w:rPr>
        <w:t>!</w:t>
      </w:r>
    </w:p>
    <w:p w:rsidR="00456D30" w:rsidRPr="00B91448" w:rsidRDefault="00456D30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ISPOD MOŽETE POGLEDATI PODATKE KOJI SE POPUNJAVAJU U OBRASCU (a isto možete vidjeti i na entercroatia.mup.hr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  <w:r w:rsidR="00E53081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</w:p>
        </w:tc>
        <w:tc>
          <w:tcPr>
            <w:tcW w:w="3443" w:type="dxa"/>
          </w:tcPr>
          <w:p w:rsidR="00B75429" w:rsidRPr="00B91448" w:rsidRDefault="00B75429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Osobni/obiteljski razlozi</w:t>
            </w:r>
          </w:p>
          <w:p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1F2D9F" w:rsidRPr="00B91448" w:rsidRDefault="00B75429" w:rsidP="00B754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polazišta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E53081" w:rsidTr="001F2D9F">
        <w:tc>
          <w:tcPr>
            <w:tcW w:w="2841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Država odredišta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Država odredišta za sve razloge osim tranzita je Hrvatska</w:t>
            </w:r>
          </w:p>
        </w:tc>
        <w:tc>
          <w:tcPr>
            <w:tcW w:w="2778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ED5D5F" w:rsidRDefault="00D60B67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od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ED5D5F" w:rsidRDefault="00B75429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Maksimalno 90 dana</w:t>
            </w:r>
          </w:p>
        </w:tc>
      </w:tr>
      <w:tr w:rsidR="001F2D9F" w:rsidRPr="00B91448" w:rsidTr="001F2D9F">
        <w:tc>
          <w:tcPr>
            <w:tcW w:w="2841" w:type="dxa"/>
          </w:tcPr>
          <w:p w:rsidR="00D60B67" w:rsidRPr="00ED5D5F" w:rsidRDefault="00D60B67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do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60B67" w:rsidRPr="00ED5D5F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b/>
                <w:sz w:val="24"/>
                <w:szCs w:val="24"/>
              </w:rPr>
              <w:t>PODACI O VAŠEM BORAVKU U RH</w:t>
            </w:r>
          </w:p>
        </w:tc>
      </w:tr>
      <w:tr w:rsidR="001F2D9F" w:rsidRPr="00D60B67" w:rsidTr="001F2D9F">
        <w:tc>
          <w:tcPr>
            <w:tcW w:w="2841" w:type="dxa"/>
            <w:shd w:val="clear" w:color="auto" w:fill="D9D9D9" w:themeFill="background1" w:themeFillShade="D9"/>
          </w:tcPr>
          <w:p w:rsidR="001F2D9F" w:rsidRPr="00ED5D5F" w:rsidRDefault="001F2D9F" w:rsidP="00F0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OBJEKT SMJEŠTAJA</w:t>
            </w:r>
            <w:r w:rsidRPr="00ED5D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1F2D9F" w:rsidRPr="00ED5D5F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Dodaj objekt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1F2D9F" w:rsidRPr="00D60B67" w:rsidRDefault="001F2D9F" w:rsidP="00FC77B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Vrsta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smještaj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objekt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Vlastita nekretnina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plovilo</w:t>
            </w:r>
          </w:p>
          <w:p w:rsidR="001F2D9F" w:rsidRPr="00B91448" w:rsidRDefault="001F2D9F" w:rsidP="00FC77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kamp vozilo/prikolica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Naziv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Adresa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58435D" w:rsidP="0058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b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orav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58435D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Datum boravka 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Dodaj putnika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Uloga osobe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Nositelj putovanja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Putnik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Nositelj putovanja je osoba koja dostavlja podatke za sve putnike u vozilu. Nositelj putovanja će na upisanu kontakt email adresu dobiti sve potrebne informacije vezano uz boravak u RH. 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Email Nositelja putovanja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Unosom email adrese  na istu adresu dobit ćete </w:t>
            </w:r>
            <w:r w:rsidR="00991535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potvrdu o zaprimljenoj najavi te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sve potrebne informacije vezano uz Vaš siguran boravak u RH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60B67" w:rsidRPr="00D60B67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67">
              <w:rPr>
                <w:rFonts w:ascii="Times New Roman" w:hAnsi="Times New Roman" w:cs="Times New Roman"/>
                <w:b/>
                <w:sz w:val="24"/>
                <w:szCs w:val="24"/>
              </w:rPr>
              <w:t>EPIDEMIOLOŠKA PITANJA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Putovanje u zadnjih 14 dana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zadnjeg putovanja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Mjera samoizolacije/karantene u zemlji prebivališta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:rsidTr="001F2D9F">
        <w:tc>
          <w:tcPr>
            <w:tcW w:w="2841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Jeste li preboljeli COVID-19</w:t>
            </w:r>
          </w:p>
        </w:tc>
        <w:tc>
          <w:tcPr>
            <w:tcW w:w="3443" w:type="dxa"/>
          </w:tcPr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:rsidTr="001F2D9F">
        <w:tc>
          <w:tcPr>
            <w:tcW w:w="2841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Jeste li bili u kontaktu s osobom koja je preboljela COVID-19 unazad 14 dana? </w:t>
            </w:r>
          </w:p>
        </w:tc>
        <w:tc>
          <w:tcPr>
            <w:tcW w:w="3443" w:type="dxa"/>
          </w:tcPr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Potvrda istinitosti podataka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Ovom potvrdom potvrđujete da su svi podaci koji su prethodno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ispunjeni, istiniti. Ispravnost podataka je nužna kako bi Vaš postupak prelaska granice bio olakšan</w:t>
            </w:r>
          </w:p>
        </w:tc>
      </w:tr>
    </w:tbl>
    <w:p w:rsidR="00CD35D3" w:rsidRPr="00B91448" w:rsidRDefault="00CD35D3" w:rsidP="00CD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429" w:rsidRPr="00B91448" w:rsidRDefault="00185A16" w:rsidP="00185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448">
        <w:rPr>
          <w:rFonts w:ascii="Times New Roman" w:hAnsi="Times New Roman" w:cs="Times New Roman"/>
          <w:sz w:val="24"/>
          <w:szCs w:val="24"/>
        </w:rPr>
        <w:t>checkbox</w:t>
      </w:r>
      <w:proofErr w:type="spellEnd"/>
      <w:r w:rsidRPr="00B91448">
        <w:rPr>
          <w:rFonts w:ascii="Times New Roman" w:hAnsi="Times New Roman" w:cs="Times New Roman"/>
          <w:sz w:val="24"/>
          <w:szCs w:val="24"/>
        </w:rPr>
        <w:t xml:space="preserve">: Pristajem da se moji podaci i informacije koje sam unio u obrazac koriste u svrhu najave dolaska u Republiku Hrvatsku te u svrhu dostave informacija o mjerama zdravstvene zaštite i u slučaju potrebe kontaktiranja epidemiologa. 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*Osim predočenja putovnica/osobnih isprava (za državljane EU), pri prelasku granice RH potrebno je tijekom boravaka uz sebe imati dokumentaciju kojom potvrđujete rezervaciju turističkog smještaja ili vaučer turističke agencije ili potvrdu o rezervaciji/vlasništvu veza ili vlasništvo nad nekretninom ili pokretninom ili poziv poslovnog subjekta</w:t>
      </w:r>
      <w:r w:rsidR="0058435D" w:rsidRPr="00B91448">
        <w:rPr>
          <w:rFonts w:ascii="Times New Roman" w:hAnsi="Times New Roman" w:cs="Times New Roman"/>
          <w:sz w:val="24"/>
          <w:szCs w:val="24"/>
        </w:rPr>
        <w:t xml:space="preserve"> ili poziv na poslovni sastanak.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*Obrazac/najava je ispravna ukoliko pri prelasku granice predočite putovnicu ili osobnu ispravu (za državljane EU) koju ste naveli u obrascu</w:t>
      </w:r>
    </w:p>
    <w:p w:rsidR="001F2D9F" w:rsidRPr="00B91448" w:rsidRDefault="001F2D9F" w:rsidP="001F2D9F">
      <w:pPr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*Ako članovi obitelji idu na različita mjesta, svaki putnik mora popuniti posebno formu/ ili osoba garantira da svi članovi koji su upisani na formi idu na isto mjesto</w:t>
      </w:r>
    </w:p>
    <w:p w:rsidR="001F2D9F" w:rsidRPr="00B91448" w:rsidRDefault="001F2D9F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POŠALJI PODATKE</w:t>
      </w:r>
    </w:p>
    <w:p w:rsidR="00991535" w:rsidRDefault="00991535" w:rsidP="00456D30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Pr="00B91448" w:rsidRDefault="00456D30" w:rsidP="00456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 WEB APLIKACIJE NA GRANIČNOM PRIJELAZU ĆE BITI DOSTUPNI I SLJEDEĆI NAČINI ISPUNJAVANJA INFORMACIJA ZA VOZILA KOJA NEMAJU UNAPRIJED ISPUNJENE PODATKE PUTEM WEB STRANICE</w:t>
      </w:r>
    </w:p>
    <w:p w:rsidR="00991535" w:rsidRPr="00B91448" w:rsidRDefault="00991535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MOBILNA APLIKACIJA:</w:t>
      </w:r>
    </w:p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991535" w:rsidRPr="00B91448" w:rsidTr="00E00811">
        <w:tc>
          <w:tcPr>
            <w:tcW w:w="2841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35" w:rsidRPr="00B91448" w:rsidTr="00E00811">
        <w:tc>
          <w:tcPr>
            <w:tcW w:w="2841" w:type="dxa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OBRAZAC ZA RUČNO ISPISIVANJE</w:t>
      </w:r>
    </w:p>
    <w:p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2B4E0C" w:rsidRPr="00B91448" w:rsidTr="00E00811">
        <w:tc>
          <w:tcPr>
            <w:tcW w:w="2841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0C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UPUTE KOJE SE DOBIVAJU NA MAIL ADRESU:</w:t>
      </w:r>
    </w:p>
    <w:p w:rsidR="00456D30" w:rsidRPr="00456D30" w:rsidRDefault="00456D30" w:rsidP="00456D30">
      <w:pPr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  <w:r w:rsidRPr="00456D30">
        <w:rPr>
          <w:rFonts w:ascii="Times New Roman" w:hAnsi="Times New Roman" w:cs="Times New Roman"/>
          <w:sz w:val="24"/>
          <w:szCs w:val="24"/>
        </w:rPr>
        <w:t>Dragi putnici, Hrvatska Vam želi dobrodošlicu.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Cs/>
          <w:sz w:val="24"/>
          <w:szCs w:val="24"/>
        </w:rPr>
        <w:t>Kako bi učinili Vaš boravak u Republici Hrvatskoj što sigurnijim, u nastavku Vam šaljemo nekoliko informacija o mjerama koje se provode u svrhu zdravstvene zaštite svih posjetitelja i građana Republike Hrvatske.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Za ulazak u Republiku Hrvatsku nije potrebno prethodno testiranje na COVID-19.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Ulaskom u Republiku Hrvatsku niste dužni boraviti u samoizolaciji.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Iznimke: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Pojava simptoma bolesti tijekom boravka u Republici Hrvatskoj. </w:t>
      </w:r>
      <w:r w:rsidRPr="00456D30">
        <w:rPr>
          <w:rFonts w:ascii="Times New Roman" w:eastAsia="Calibri" w:hAnsi="Times New Roman" w:cs="Times New Roman"/>
          <w:sz w:val="24"/>
          <w:szCs w:val="24"/>
        </w:rPr>
        <w:t>Ako osobe prijeđu državnu granicu i</w:t>
      </w: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sz w:val="24"/>
          <w:szCs w:val="24"/>
        </w:rPr>
        <w:t xml:space="preserve">po ulasku u Republiku Hrvatsku razviju simptome bolesti ostaju u svom smještaju i javljaju se telefonom domaćinu, tj. organizatoru njihova dolaska koji obavještava nadležnog liječnika primarne zdravstvene zaštite (npr. liječnika u turističkoj ambulanti). Izvan radnog vremena nadležnog liječnika primarne zdravstvene zaštite, domaćin strane (službene) osobe koja ima izraženije simptome bolesti poziva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hitnu medicinsku službu</w:t>
      </w:r>
      <w:r w:rsidRPr="00456D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Ulazak u Republiku Hrvatsku za osobu koja ima znakove bolesti.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Ako pri ulasku u Republiku Hrvatsku</w:t>
      </w: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osoba ima znakove bolesti, , granična policija će obavijestiti graničnog sanitarnog inspektora i/ili sanitarnog inspektora koji će definirati daljnje postupanje s mogućnošću upućivanja u nadležnu zdravstvenu ustanovu na testiranje i liječenje.</w:t>
      </w:r>
    </w:p>
    <w:p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Ugostiteljski objekti, dodatni sadržaji i trgovine su otvoreni za posjetitelje.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Za sve vrste ponuda propisane su epidemiološke mjere zaštite kojima se osigurava zaštita posjetitelja i osoblja  te redovita dezinfekcija prostora . 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Tijekom izlazaka izvan smještajnih objekata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 preporuča se koristiti masku ili pokrivalo za nos i usta, održavati fizički razmak od drugih osoba (minimalno 1,5 metar)</w:t>
      </w:r>
      <w:r w:rsidRPr="00456D30">
        <w:rPr>
          <w:rFonts w:ascii="Times New Roman" w:hAnsi="Times New Roman" w:cs="Times New Roman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>te redovito provoditi higijenu ruku.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Preporuke i upute Hrvatskog zavoda za javno zdravstvo.</w:t>
      </w: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Ruke što češće prati toplom vodom i sapunom i/ili koristiti dezinfekcijsko sredstvo za ruke koje treba dobro utrljati u dlanove. Izbjegavati dodirivanje lica, usta, nosa i očiju.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usluge plaćanja obavljati bezgotovinskim kartičnim plaćanjem ili on-line uslugama.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 xml:space="preserve">Preporučuje se korištenje vlastitog prijevoznog sredstva ili rent-a-cara, a ukoliko se koriste drugi oblici prijevoza, vodite računa o mjerama prevencije širenja bolesti (fizički razmak, redovito održavanja higijene, zaštitne maske i rukavice i sl.) </w:t>
      </w:r>
    </w:p>
    <w:p w:rsidR="00456D30" w:rsidRPr="00456D30" w:rsidRDefault="00456D30" w:rsidP="00456D3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izbjegavanje većih grupiranja s osobama s kojima ne dijelite smještaj.</w:t>
      </w:r>
    </w:p>
    <w:p w:rsidR="00456D30" w:rsidRPr="00456D30" w:rsidRDefault="00456D30" w:rsidP="00456D30">
      <w:pPr>
        <w:pStyle w:val="NoSpacing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U slučaju pojave simptoma akutne respiratorne infekcije (kašalj, grlobolja, povišena tjelesna temperatura, kratak dah/otežano disanje, gubitak osjeta njuha i okusa) potrebno je ostati kod kuće/u smještaju i javiti se domaćinu/nadležnom liječniku obiteljske medicine (npr. liječniku u turističkoj ambulanti).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 xml:space="preserve">U slučaju nagle pojave teških, po život </w:t>
      </w:r>
      <w:proofErr w:type="spellStart"/>
      <w:r w:rsidRPr="00456D30">
        <w:rPr>
          <w:rFonts w:eastAsia="Calibri"/>
          <w:sz w:val="24"/>
          <w:szCs w:val="24"/>
        </w:rPr>
        <w:t>ugrožavajućih</w:t>
      </w:r>
      <w:proofErr w:type="spellEnd"/>
      <w:r w:rsidRPr="00456D30">
        <w:rPr>
          <w:rFonts w:eastAsia="Calibri"/>
          <w:sz w:val="24"/>
          <w:szCs w:val="24"/>
        </w:rPr>
        <w:t xml:space="preserve"> simptoma osoba se treba javiti hitnoj medicinskoj službi na broj 112.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Preporučuje se da se u slučaju potrebe i pojave simptoma javite Vašem domaćinu koji će za Vas kontaktirati liječnika.</w:t>
      </w: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Dodatne informacije i pojašnjenja možete zatražiti na info broju 112 ili 113.</w:t>
      </w: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56D30" w:rsidRPr="00456D30">
          <w:pgSz w:w="11900" w:h="16840"/>
          <w:pgMar w:top="851" w:right="1400" w:bottom="567" w:left="1420" w:header="0" w:footer="0" w:gutter="0"/>
          <w:cols w:space="720"/>
        </w:sect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Brojevi hitne medicinske službe su 194 u Zagrebu i 112 izvan Zagreba.</w:t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NASTAVKU ŠALJEMO BANNERE KOJE VAS MOLIMO DA STAVITE NA VAŠE STRANICE (NA BANNERE STAVITI POVEZNICU NA </w:t>
      </w:r>
      <w:r w:rsidRPr="00456D30">
        <w:rPr>
          <w:rFonts w:ascii="Times New Roman" w:hAnsi="Times New Roman" w:cs="Times New Roman"/>
          <w:b/>
          <w:sz w:val="24"/>
          <w:szCs w:val="24"/>
        </w:rPr>
        <w:t>entercroatia.mup.hr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8575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Z-2020-EnterCroatia-300x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Z-2020-EnterCroatia-728x1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54244F6F" wp14:editId="100837EF">
            <wp:extent cx="28575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Z-2020-EnterCroatia-300x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Pr="00B91448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sectPr w:rsidR="00456D30" w:rsidRPr="00B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2AE"/>
    <w:multiLevelType w:val="hybridMultilevel"/>
    <w:tmpl w:val="029C77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D11BD"/>
    <w:multiLevelType w:val="hybridMultilevel"/>
    <w:tmpl w:val="81647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492"/>
    <w:multiLevelType w:val="hybridMultilevel"/>
    <w:tmpl w:val="88489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0EA3"/>
    <w:multiLevelType w:val="hybridMultilevel"/>
    <w:tmpl w:val="F7DA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7EE"/>
    <w:multiLevelType w:val="hybridMultilevel"/>
    <w:tmpl w:val="861E9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4556"/>
    <w:multiLevelType w:val="hybridMultilevel"/>
    <w:tmpl w:val="701C6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E66"/>
    <w:multiLevelType w:val="hybridMultilevel"/>
    <w:tmpl w:val="E01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5D11"/>
    <w:multiLevelType w:val="hybridMultilevel"/>
    <w:tmpl w:val="47D2C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2F01"/>
    <w:multiLevelType w:val="hybridMultilevel"/>
    <w:tmpl w:val="E46ED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2DA8"/>
    <w:multiLevelType w:val="hybridMultilevel"/>
    <w:tmpl w:val="FB327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9F"/>
    <w:rsid w:val="00056EF6"/>
    <w:rsid w:val="00185A16"/>
    <w:rsid w:val="001942C8"/>
    <w:rsid w:val="001F2D9F"/>
    <w:rsid w:val="0020274E"/>
    <w:rsid w:val="002B4E0C"/>
    <w:rsid w:val="0037119F"/>
    <w:rsid w:val="00456D30"/>
    <w:rsid w:val="0058435D"/>
    <w:rsid w:val="005F5E02"/>
    <w:rsid w:val="00604787"/>
    <w:rsid w:val="006974DF"/>
    <w:rsid w:val="006E5F43"/>
    <w:rsid w:val="00706003"/>
    <w:rsid w:val="007E62D9"/>
    <w:rsid w:val="00823BDD"/>
    <w:rsid w:val="00893EEC"/>
    <w:rsid w:val="00932DA5"/>
    <w:rsid w:val="00991535"/>
    <w:rsid w:val="00A1741B"/>
    <w:rsid w:val="00A4150F"/>
    <w:rsid w:val="00AB4F9D"/>
    <w:rsid w:val="00B75429"/>
    <w:rsid w:val="00B77648"/>
    <w:rsid w:val="00B819A7"/>
    <w:rsid w:val="00B91448"/>
    <w:rsid w:val="00BD3E53"/>
    <w:rsid w:val="00CD35D3"/>
    <w:rsid w:val="00D40C50"/>
    <w:rsid w:val="00D60B67"/>
    <w:rsid w:val="00DD51E3"/>
    <w:rsid w:val="00E53081"/>
    <w:rsid w:val="00ED5D5F"/>
    <w:rsid w:val="00F055D0"/>
    <w:rsid w:val="00F16DED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B8847-CC3C-4384-8334-1AA03B5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D3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6D30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Valentina Juričić</cp:lastModifiedBy>
  <cp:revision>2</cp:revision>
  <cp:lastPrinted>2020-05-25T09:45:00Z</cp:lastPrinted>
  <dcterms:created xsi:type="dcterms:W3CDTF">2020-05-28T12:17:00Z</dcterms:created>
  <dcterms:modified xsi:type="dcterms:W3CDTF">2020-05-28T12:17:00Z</dcterms:modified>
</cp:coreProperties>
</file>